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62221" w14:textId="77777777" w:rsidR="008E1E8D" w:rsidRPr="00D70582" w:rsidRDefault="008E1E8D" w:rsidP="008E1E8D">
      <w:pPr>
        <w:rPr>
          <w:rFonts w:ascii="Times New Roman" w:hAnsi="Times New Roman"/>
        </w:rPr>
      </w:pPr>
      <w:r>
        <w:rPr>
          <w:noProof/>
          <w:lang w:eastAsia="en-US"/>
        </w:rPr>
        <mc:AlternateContent>
          <mc:Choice Requires="wps">
            <w:drawing>
              <wp:anchor distT="0" distB="0" distL="114300" distR="114300" simplePos="0" relativeHeight="251659264" behindDoc="0" locked="0" layoutInCell="1" allowOverlap="1" wp14:anchorId="1BE89D25" wp14:editId="45E16524">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C7250" w14:textId="77777777"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14:paraId="009A24CF" w14:textId="77777777"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31.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" fillcolor="white [3212]" stroked="f" strokeweight="2pt">
                <v:fill opacity="0"/>
                <v:textbo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eastAsia="en-US"/>
        </w:rPr>
        <w:drawing>
          <wp:anchor distT="0" distB="0" distL="114300" distR="114300" simplePos="0" relativeHeight="251660288" behindDoc="1" locked="0" layoutInCell="1" allowOverlap="1" wp14:anchorId="72F1E19A" wp14:editId="4468D4BF">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83989" w14:textId="77777777"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2BE405D3" w14:textId="77777777" w:rsidR="008E1E8D" w:rsidRDefault="008E1E8D" w:rsidP="008E1E8D">
      <w:pPr>
        <w:rPr>
          <w:b/>
          <w:sz w:val="22"/>
        </w:rPr>
      </w:pPr>
    </w:p>
    <w:p w14:paraId="65C04D50" w14:textId="77777777" w:rsidR="008E1E8D" w:rsidRPr="00875480" w:rsidRDefault="008E1E8D" w:rsidP="008E1E8D">
      <w:pPr>
        <w:rPr>
          <w:rFonts w:ascii="Georgia" w:hAnsi="Georgia"/>
          <w:b/>
        </w:rPr>
      </w:pPr>
    </w:p>
    <w:p w14:paraId="1D62D1DA" w14:textId="77777777" w:rsidR="008E1E8D" w:rsidRDefault="008E1E8D" w:rsidP="008E1E8D">
      <w:pPr>
        <w:rPr>
          <w:rFonts w:ascii="Georgia" w:hAnsi="Georgia"/>
        </w:rPr>
      </w:pPr>
    </w:p>
    <w:p w14:paraId="73195F39" w14:textId="77777777" w:rsidR="008E1E8D" w:rsidRPr="00875480" w:rsidRDefault="008E1E8D" w:rsidP="008E1E8D">
      <w:pPr>
        <w:rPr>
          <w:rFonts w:ascii="Georgia" w:hAnsi="Georgia"/>
        </w:rPr>
      </w:pPr>
    </w:p>
    <w:p w14:paraId="2F671567" w14:textId="77777777" w:rsidR="00DB102C" w:rsidRDefault="008E1E8D">
      <w:pPr>
        <w:rPr>
          <w:rFonts w:ascii="Georgia" w:hAnsi="Georgia"/>
        </w:rPr>
      </w:pPr>
      <w:r w:rsidRPr="008E1E8D">
        <w:rPr>
          <w:rFonts w:ascii="Georgia" w:hAnsi="Georgia"/>
        </w:rPr>
        <w:t>28/09/2015</w:t>
      </w:r>
    </w:p>
    <w:p w14:paraId="20ACE876" w14:textId="77777777" w:rsidR="00B06E59" w:rsidRDefault="00B06E59">
      <w:pPr>
        <w:rPr>
          <w:rFonts w:ascii="Georgia" w:hAnsi="Georgia"/>
        </w:rPr>
      </w:pPr>
    </w:p>
    <w:p w14:paraId="245EBAC1" w14:textId="77777777" w:rsidR="00B06E59" w:rsidRPr="008E1E8D" w:rsidRDefault="00B06E59">
      <w:pPr>
        <w:rPr>
          <w:rFonts w:ascii="Georgia" w:hAnsi="Georgia"/>
        </w:rPr>
      </w:pPr>
      <w:r>
        <w:rPr>
          <w:rFonts w:ascii="Georgia" w:hAnsi="Georgia"/>
        </w:rPr>
        <w:t>DEVELOPING A LEARNING CONTRACT</w:t>
      </w:r>
    </w:p>
    <w:p w14:paraId="612F4751" w14:textId="77777777" w:rsidR="008E1E8D" w:rsidRPr="008E1E8D" w:rsidRDefault="008E1E8D">
      <w:pPr>
        <w:rPr>
          <w:rFonts w:ascii="Georgia" w:hAnsi="Georgia"/>
        </w:rPr>
      </w:pPr>
    </w:p>
    <w:p w14:paraId="6DCFDA05" w14:textId="77777777"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14:paraId="59EBEBB9" w14:textId="77777777" w:rsidR="008E1E8D" w:rsidRPr="008E1E8D" w:rsidRDefault="008E1E8D">
      <w:pPr>
        <w:rPr>
          <w:rFonts w:ascii="Georgia" w:hAnsi="Georgia"/>
        </w:rPr>
      </w:pPr>
    </w:p>
    <w:p w14:paraId="4ABF066D" w14:textId="77777777" w:rsidR="008E1E8D" w:rsidRDefault="008E1E8D" w:rsidP="008E1E8D">
      <w:pPr>
        <w:pStyle w:val="ListParagraph"/>
        <w:numPr>
          <w:ilvl w:val="0"/>
          <w:numId w:val="1"/>
        </w:numPr>
        <w:rPr>
          <w:rFonts w:ascii="Georgia" w:hAnsi="Georgia"/>
        </w:rPr>
      </w:pPr>
      <w:r w:rsidRPr="008E1E8D">
        <w:rPr>
          <w:rFonts w:ascii="Georgia" w:hAnsi="Georgia"/>
        </w:rPr>
        <w:t>What are you going to learn this academic year?</w:t>
      </w:r>
      <w:r>
        <w:rPr>
          <w:rFonts w:ascii="Georgia" w:hAnsi="Georgia"/>
        </w:rPr>
        <w:t xml:space="preserve"> (what are the learning outcomes, what is to be learned?)</w:t>
      </w:r>
    </w:p>
    <w:p w14:paraId="1D6664DB" w14:textId="77777777" w:rsidR="00B06E59" w:rsidRDefault="00B06E59" w:rsidP="008E1E8D">
      <w:pPr>
        <w:rPr>
          <w:rFonts w:ascii="Georgia" w:hAnsi="Georgia"/>
        </w:rPr>
      </w:pPr>
    </w:p>
    <w:p w14:paraId="7C37F68D" w14:textId="77777777" w:rsidR="00473B93" w:rsidRDefault="00473B93" w:rsidP="00473B93">
      <w:pPr>
        <w:pStyle w:val="ListParagraph"/>
        <w:numPr>
          <w:ilvl w:val="0"/>
          <w:numId w:val="2"/>
        </w:numPr>
        <w:rPr>
          <w:rFonts w:ascii="Georgia" w:hAnsi="Georgia"/>
        </w:rPr>
      </w:pPr>
      <w:r>
        <w:rPr>
          <w:rFonts w:ascii="Georgia" w:hAnsi="Georgia"/>
        </w:rPr>
        <w:t>Develop my knowledge and understanding of key Psychological principles</w:t>
      </w:r>
      <w:r w:rsidR="00AF6D76">
        <w:rPr>
          <w:rFonts w:ascii="Georgia" w:hAnsi="Georgia"/>
        </w:rPr>
        <w:t xml:space="preserve"> and Theories. </w:t>
      </w:r>
    </w:p>
    <w:p w14:paraId="7E547CEF" w14:textId="70B4F070" w:rsidR="00750946" w:rsidRDefault="00750946" w:rsidP="00473B93">
      <w:pPr>
        <w:pStyle w:val="ListParagraph"/>
        <w:numPr>
          <w:ilvl w:val="0"/>
          <w:numId w:val="2"/>
        </w:numPr>
        <w:rPr>
          <w:rFonts w:ascii="Georgia" w:hAnsi="Georgia"/>
        </w:rPr>
      </w:pPr>
      <w:r>
        <w:rPr>
          <w:rFonts w:ascii="Georgia" w:hAnsi="Georgia"/>
        </w:rPr>
        <w:t>Further my knowledge in both Anatomy and Physiology as well as Biomechanics. Completing this will hopefully give me more of an idea with path I would like to explore more.</w:t>
      </w:r>
    </w:p>
    <w:p w14:paraId="09FA8CFE" w14:textId="77777777" w:rsidR="003C4D7F" w:rsidRPr="003C4D7F" w:rsidRDefault="004F3E7C" w:rsidP="003C4D7F">
      <w:pPr>
        <w:pStyle w:val="ListParagraph"/>
        <w:numPr>
          <w:ilvl w:val="0"/>
          <w:numId w:val="2"/>
        </w:numPr>
        <w:rPr>
          <w:rFonts w:ascii="Georgia" w:hAnsi="Georgia"/>
        </w:rPr>
      </w:pPr>
      <w:r>
        <w:rPr>
          <w:rFonts w:ascii="Georgia" w:hAnsi="Georgia"/>
        </w:rPr>
        <w:t>How to perform a</w:t>
      </w:r>
      <w:r w:rsidR="004A545B">
        <w:rPr>
          <w:rFonts w:ascii="Georgia" w:hAnsi="Georgia"/>
        </w:rPr>
        <w:t xml:space="preserve"> successful group presentation</w:t>
      </w:r>
      <w:r w:rsidR="00784E16">
        <w:rPr>
          <w:rFonts w:ascii="Georgia" w:hAnsi="Georgia"/>
        </w:rPr>
        <w:t>.</w:t>
      </w:r>
    </w:p>
    <w:p w14:paraId="43A6362B" w14:textId="69E801C2" w:rsidR="00B06E59" w:rsidRPr="00750946" w:rsidRDefault="00AC3C8D" w:rsidP="008E1E8D">
      <w:pPr>
        <w:pStyle w:val="ListParagraph"/>
        <w:numPr>
          <w:ilvl w:val="0"/>
          <w:numId w:val="2"/>
        </w:numPr>
        <w:rPr>
          <w:rFonts w:ascii="Georgia" w:hAnsi="Georgia"/>
        </w:rPr>
      </w:pPr>
      <w:r>
        <w:rPr>
          <w:rFonts w:ascii="Georgia" w:hAnsi="Georgia"/>
        </w:rPr>
        <w:t>Gain a grade 1</w:t>
      </w:r>
      <w:r w:rsidRPr="00AC3C8D">
        <w:rPr>
          <w:rFonts w:ascii="Georgia" w:hAnsi="Georgia"/>
          <w:vertAlign w:val="superscript"/>
        </w:rPr>
        <w:t>st</w:t>
      </w:r>
      <w:r>
        <w:rPr>
          <w:rFonts w:ascii="Georgia" w:hAnsi="Georgia"/>
        </w:rPr>
        <w:t xml:space="preserve"> or 2.1</w:t>
      </w:r>
      <w:r w:rsidR="004F3E7C">
        <w:rPr>
          <w:rFonts w:ascii="Georgia" w:hAnsi="Georgia"/>
        </w:rPr>
        <w:t xml:space="preserve"> </w:t>
      </w:r>
      <w:r w:rsidR="00473B93">
        <w:rPr>
          <w:rFonts w:ascii="Georgia" w:hAnsi="Georgia"/>
        </w:rPr>
        <w:t xml:space="preserve"> </w:t>
      </w:r>
    </w:p>
    <w:p w14:paraId="5A78DF32" w14:textId="77777777" w:rsidR="008E1E8D" w:rsidRDefault="008E1E8D" w:rsidP="008E1E8D">
      <w:pPr>
        <w:rPr>
          <w:rFonts w:ascii="Georgia" w:hAnsi="Georgia"/>
        </w:rPr>
      </w:pPr>
    </w:p>
    <w:p w14:paraId="6A175741" w14:textId="77777777" w:rsidR="00B06E59" w:rsidRDefault="00B06E59" w:rsidP="008E1E8D">
      <w:pPr>
        <w:rPr>
          <w:rFonts w:ascii="Georgia" w:hAnsi="Georgia"/>
        </w:rPr>
      </w:pPr>
    </w:p>
    <w:p w14:paraId="1C7B4D81" w14:textId="77777777" w:rsidR="00B06E59" w:rsidRDefault="00B06E59" w:rsidP="008E1E8D">
      <w:pPr>
        <w:rPr>
          <w:rFonts w:ascii="Georgia" w:hAnsi="Georgia"/>
        </w:rPr>
      </w:pPr>
    </w:p>
    <w:p w14:paraId="41590F20" w14:textId="77777777" w:rsidR="008E1E8D" w:rsidRPr="008E1E8D" w:rsidRDefault="008E1E8D" w:rsidP="008E1E8D">
      <w:pPr>
        <w:rPr>
          <w:rFonts w:ascii="Georgia" w:hAnsi="Georgia"/>
        </w:rPr>
      </w:pPr>
    </w:p>
    <w:p w14:paraId="10A6207C" w14:textId="77777777" w:rsidR="008E1E8D" w:rsidRDefault="008E1E8D" w:rsidP="008E1E8D">
      <w:pPr>
        <w:pStyle w:val="ListParagraph"/>
        <w:numPr>
          <w:ilvl w:val="0"/>
          <w:numId w:val="1"/>
        </w:numPr>
        <w:rPr>
          <w:rFonts w:ascii="Georgia" w:hAnsi="Georgia"/>
        </w:rPr>
      </w:pPr>
      <w:r>
        <w:rPr>
          <w:rFonts w:ascii="Georgia" w:hAnsi="Georgia"/>
        </w:rPr>
        <w:t>What is the best way to achieve those learning outcomes?</w:t>
      </w:r>
      <w:r w:rsidR="00B06E59">
        <w:rPr>
          <w:rFonts w:ascii="Georgia" w:hAnsi="Georgia"/>
        </w:rPr>
        <w:t xml:space="preserve"> (activities, strategies, tasks, environmental conditions. Attitude, behaviours)</w:t>
      </w:r>
    </w:p>
    <w:p w14:paraId="5038F110" w14:textId="77777777" w:rsidR="00473B93" w:rsidRDefault="00473B93" w:rsidP="00473B93">
      <w:pPr>
        <w:rPr>
          <w:rFonts w:ascii="Georgia" w:hAnsi="Georgia"/>
        </w:rPr>
      </w:pPr>
    </w:p>
    <w:p w14:paraId="3384DF9C" w14:textId="77777777" w:rsidR="00473B93" w:rsidRDefault="00473B93" w:rsidP="00473B93">
      <w:pPr>
        <w:pStyle w:val="ListParagraph"/>
        <w:numPr>
          <w:ilvl w:val="0"/>
          <w:numId w:val="3"/>
        </w:numPr>
        <w:rPr>
          <w:rFonts w:ascii="Georgia" w:hAnsi="Georgia"/>
        </w:rPr>
      </w:pPr>
      <w:r>
        <w:rPr>
          <w:rFonts w:ascii="Georgia" w:hAnsi="Georgia"/>
        </w:rPr>
        <w:t>Always go into every seminar/lecture with a positive attitude.</w:t>
      </w:r>
    </w:p>
    <w:p w14:paraId="0B8333A0" w14:textId="77777777" w:rsidR="00473B93" w:rsidRDefault="00473B93" w:rsidP="00473B93">
      <w:pPr>
        <w:pStyle w:val="ListParagraph"/>
        <w:numPr>
          <w:ilvl w:val="0"/>
          <w:numId w:val="3"/>
        </w:numPr>
        <w:rPr>
          <w:rFonts w:ascii="Georgia" w:hAnsi="Georgia"/>
        </w:rPr>
      </w:pPr>
      <w:r>
        <w:rPr>
          <w:rFonts w:ascii="Georgia" w:hAnsi="Georgia"/>
        </w:rPr>
        <w:t>Be always ready to learn</w:t>
      </w:r>
      <w:r w:rsidR="003A43AA">
        <w:rPr>
          <w:rFonts w:ascii="Georgia" w:hAnsi="Georgia"/>
        </w:rPr>
        <w:t>.</w:t>
      </w:r>
    </w:p>
    <w:p w14:paraId="43602D55" w14:textId="77777777" w:rsidR="003A43AA" w:rsidRDefault="00473B93" w:rsidP="00473B93">
      <w:pPr>
        <w:pStyle w:val="ListParagraph"/>
        <w:numPr>
          <w:ilvl w:val="0"/>
          <w:numId w:val="3"/>
        </w:numPr>
        <w:rPr>
          <w:rFonts w:ascii="Georgia" w:hAnsi="Georgia"/>
        </w:rPr>
      </w:pPr>
      <w:r>
        <w:rPr>
          <w:rFonts w:ascii="Georgia" w:hAnsi="Georgia"/>
        </w:rPr>
        <w:t>Be pro-active in regards to c</w:t>
      </w:r>
      <w:r w:rsidR="007F727E">
        <w:rPr>
          <w:rFonts w:ascii="Georgia" w:hAnsi="Georgia"/>
        </w:rPr>
        <w:t xml:space="preserve">ompleting </w:t>
      </w:r>
      <w:r w:rsidR="003A43AA">
        <w:rPr>
          <w:rFonts w:ascii="Georgia" w:hAnsi="Georgia"/>
        </w:rPr>
        <w:t>extra reading.</w:t>
      </w:r>
    </w:p>
    <w:p w14:paraId="5BB7F629" w14:textId="77777777" w:rsidR="006400BD" w:rsidRDefault="003A43AA" w:rsidP="00473B93">
      <w:pPr>
        <w:pStyle w:val="ListParagraph"/>
        <w:numPr>
          <w:ilvl w:val="0"/>
          <w:numId w:val="3"/>
        </w:numPr>
        <w:rPr>
          <w:rFonts w:ascii="Georgia" w:hAnsi="Georgia"/>
        </w:rPr>
      </w:pPr>
      <w:r>
        <w:rPr>
          <w:rFonts w:ascii="Georgia" w:hAnsi="Georgia"/>
        </w:rPr>
        <w:t>Always be prepared to ask questions if not fully understood a topic.</w:t>
      </w:r>
    </w:p>
    <w:p w14:paraId="3B6B6C65" w14:textId="77777777" w:rsidR="00473B93" w:rsidRDefault="00784E16" w:rsidP="0093461C">
      <w:pPr>
        <w:pStyle w:val="ListParagraph"/>
        <w:numPr>
          <w:ilvl w:val="0"/>
          <w:numId w:val="3"/>
        </w:numPr>
        <w:rPr>
          <w:rFonts w:ascii="Georgia" w:hAnsi="Georgia"/>
        </w:rPr>
      </w:pPr>
      <w:r>
        <w:rPr>
          <w:rFonts w:ascii="Georgia" w:hAnsi="Georgia"/>
        </w:rPr>
        <w:t xml:space="preserve">Get involved in group activities and </w:t>
      </w:r>
      <w:r w:rsidR="0093461C">
        <w:rPr>
          <w:rFonts w:ascii="Georgia" w:hAnsi="Georgia"/>
        </w:rPr>
        <w:t>discussions.</w:t>
      </w:r>
    </w:p>
    <w:p w14:paraId="049867D1" w14:textId="6409D30F" w:rsidR="00750946" w:rsidRPr="0093461C" w:rsidRDefault="00750946" w:rsidP="0093461C">
      <w:pPr>
        <w:pStyle w:val="ListParagraph"/>
        <w:numPr>
          <w:ilvl w:val="0"/>
          <w:numId w:val="3"/>
        </w:numPr>
        <w:rPr>
          <w:rFonts w:ascii="Georgia" w:hAnsi="Georgia"/>
        </w:rPr>
      </w:pPr>
      <w:r>
        <w:rPr>
          <w:rFonts w:ascii="Georgia" w:hAnsi="Georgia"/>
        </w:rPr>
        <w:t>I learn best from doing things practically as it helps me remember doing it and is easier to refer back to</w:t>
      </w:r>
      <w:r w:rsidR="00266996">
        <w:rPr>
          <w:rFonts w:ascii="Georgia" w:hAnsi="Georgia"/>
        </w:rPr>
        <w:t>.</w:t>
      </w:r>
    </w:p>
    <w:p w14:paraId="232A2EF1" w14:textId="77777777" w:rsidR="008E1E8D" w:rsidRDefault="008E1E8D" w:rsidP="008E1E8D">
      <w:pPr>
        <w:rPr>
          <w:rFonts w:ascii="Georgia" w:hAnsi="Georgia"/>
        </w:rPr>
      </w:pPr>
    </w:p>
    <w:p w14:paraId="24579BA2" w14:textId="77777777" w:rsidR="008E1E8D" w:rsidRDefault="008E1E8D" w:rsidP="008E1E8D">
      <w:pPr>
        <w:rPr>
          <w:rFonts w:ascii="Georgia" w:hAnsi="Georgia"/>
        </w:rPr>
      </w:pPr>
    </w:p>
    <w:p w14:paraId="4FFA65A6" w14:textId="77777777" w:rsidR="008E1E8D" w:rsidRDefault="008E1E8D" w:rsidP="008E1E8D">
      <w:pPr>
        <w:rPr>
          <w:rFonts w:ascii="Georgia" w:hAnsi="Georgia"/>
        </w:rPr>
      </w:pPr>
    </w:p>
    <w:p w14:paraId="541A7C4D" w14:textId="77777777" w:rsidR="00B06E59" w:rsidRDefault="00B06E59" w:rsidP="008E1E8D">
      <w:pPr>
        <w:rPr>
          <w:rFonts w:ascii="Georgia" w:hAnsi="Georgia"/>
        </w:rPr>
      </w:pPr>
    </w:p>
    <w:p w14:paraId="171F7E80" w14:textId="77777777" w:rsidR="00B06E59" w:rsidRDefault="00B06E59" w:rsidP="008E1E8D">
      <w:pPr>
        <w:rPr>
          <w:rFonts w:ascii="Georgia" w:hAnsi="Georgia"/>
        </w:rPr>
      </w:pPr>
    </w:p>
    <w:p w14:paraId="2E44B6E3" w14:textId="77777777" w:rsidR="00B06E59" w:rsidRDefault="00B06E59" w:rsidP="008E1E8D">
      <w:pPr>
        <w:rPr>
          <w:rFonts w:ascii="Georgia" w:hAnsi="Georgia"/>
        </w:rPr>
      </w:pPr>
    </w:p>
    <w:p w14:paraId="1D28F9C2" w14:textId="77777777" w:rsidR="00B06E59" w:rsidRDefault="00B06E59" w:rsidP="008E1E8D">
      <w:pPr>
        <w:rPr>
          <w:rFonts w:ascii="Georgia" w:hAnsi="Georgia"/>
        </w:rPr>
      </w:pPr>
    </w:p>
    <w:p w14:paraId="48025268" w14:textId="77777777" w:rsidR="00B06E59" w:rsidRDefault="00B06E59" w:rsidP="008E1E8D">
      <w:pPr>
        <w:rPr>
          <w:rFonts w:ascii="Georgia" w:hAnsi="Georgia"/>
        </w:rPr>
      </w:pPr>
    </w:p>
    <w:p w14:paraId="1C202BD6" w14:textId="77777777" w:rsidR="00B06E59" w:rsidRDefault="00B06E59" w:rsidP="008E1E8D">
      <w:pPr>
        <w:rPr>
          <w:rFonts w:ascii="Georgia" w:hAnsi="Georgia"/>
        </w:rPr>
      </w:pPr>
    </w:p>
    <w:p w14:paraId="193E723B" w14:textId="77777777" w:rsidR="00B06E59" w:rsidRDefault="00B06E59" w:rsidP="008E1E8D">
      <w:pPr>
        <w:rPr>
          <w:rFonts w:ascii="Georgia" w:hAnsi="Georgia"/>
        </w:rPr>
      </w:pPr>
    </w:p>
    <w:p w14:paraId="0BB111D6" w14:textId="77777777" w:rsidR="00B06E59" w:rsidRDefault="00B06E59" w:rsidP="008E1E8D">
      <w:pPr>
        <w:rPr>
          <w:rFonts w:ascii="Georgia" w:hAnsi="Georgia"/>
        </w:rPr>
      </w:pPr>
    </w:p>
    <w:p w14:paraId="2305EE66" w14:textId="77777777" w:rsidR="00B06E59" w:rsidRDefault="00B06E59" w:rsidP="008E1E8D">
      <w:pPr>
        <w:rPr>
          <w:rFonts w:ascii="Georgia" w:hAnsi="Georgia"/>
        </w:rPr>
      </w:pPr>
    </w:p>
    <w:p w14:paraId="3597869D" w14:textId="77777777" w:rsidR="00B06E59" w:rsidRDefault="00B06E59" w:rsidP="008E1E8D">
      <w:pPr>
        <w:rPr>
          <w:rFonts w:ascii="Georgia" w:hAnsi="Georgia"/>
        </w:rPr>
      </w:pPr>
    </w:p>
    <w:p w14:paraId="1113FA6C" w14:textId="77777777" w:rsidR="008E1E8D" w:rsidRDefault="00B06E59" w:rsidP="008E1E8D">
      <w:pPr>
        <w:pStyle w:val="ListParagraph"/>
        <w:numPr>
          <w:ilvl w:val="0"/>
          <w:numId w:val="1"/>
        </w:numPr>
        <w:rPr>
          <w:rFonts w:ascii="Georgia" w:hAnsi="Georgia"/>
        </w:rPr>
      </w:pPr>
      <w:r w:rsidRPr="00B06E59">
        <w:rPr>
          <w:rFonts w:ascii="Georgia" w:hAnsi="Georgia"/>
        </w:rPr>
        <w:t xml:space="preserve">How </w:t>
      </w:r>
      <w:r>
        <w:rPr>
          <w:rFonts w:ascii="Georgia" w:hAnsi="Georgia"/>
        </w:rPr>
        <w:t>will your le</w:t>
      </w:r>
      <w:r w:rsidR="00AC3C8D">
        <w:rPr>
          <w:rFonts w:ascii="Georgia" w:hAnsi="Georgia"/>
        </w:rPr>
        <w:t>arning and accomplishments be</w:t>
      </w:r>
      <w:r>
        <w:rPr>
          <w:rFonts w:ascii="Georgia" w:hAnsi="Georgia"/>
        </w:rPr>
        <w:t xml:space="preserve"> monitored?</w:t>
      </w:r>
    </w:p>
    <w:p w14:paraId="467ABC5A" w14:textId="77777777" w:rsidR="00B9167A" w:rsidRDefault="00B9167A" w:rsidP="00B9167A">
      <w:pPr>
        <w:rPr>
          <w:rFonts w:ascii="Georgia" w:hAnsi="Georgia"/>
        </w:rPr>
      </w:pPr>
    </w:p>
    <w:p w14:paraId="6D98AE98" w14:textId="77777777" w:rsidR="00B9167A" w:rsidRDefault="00AC3C8D" w:rsidP="00B9167A">
      <w:pPr>
        <w:pStyle w:val="ListParagraph"/>
        <w:numPr>
          <w:ilvl w:val="0"/>
          <w:numId w:val="4"/>
        </w:numPr>
        <w:rPr>
          <w:rFonts w:ascii="Georgia" w:hAnsi="Georgia"/>
        </w:rPr>
      </w:pPr>
      <w:r>
        <w:rPr>
          <w:rFonts w:ascii="Georgia" w:hAnsi="Georgia"/>
        </w:rPr>
        <w:t>Examination at the end of the year.</w:t>
      </w:r>
    </w:p>
    <w:p w14:paraId="156EFE9F" w14:textId="77777777" w:rsidR="00AC3C8D" w:rsidRDefault="00AC3C8D" w:rsidP="00B9167A">
      <w:pPr>
        <w:pStyle w:val="ListParagraph"/>
        <w:numPr>
          <w:ilvl w:val="0"/>
          <w:numId w:val="4"/>
        </w:numPr>
        <w:rPr>
          <w:rFonts w:ascii="Georgia" w:hAnsi="Georgia"/>
        </w:rPr>
      </w:pPr>
      <w:r>
        <w:rPr>
          <w:rFonts w:ascii="Georgia" w:hAnsi="Georgia"/>
        </w:rPr>
        <w:t>Group presentation in January.</w:t>
      </w:r>
    </w:p>
    <w:p w14:paraId="5E2AE7E9" w14:textId="77777777" w:rsidR="00AC3C8D" w:rsidRDefault="00AC3C8D" w:rsidP="00B9167A">
      <w:pPr>
        <w:pStyle w:val="ListParagraph"/>
        <w:numPr>
          <w:ilvl w:val="0"/>
          <w:numId w:val="4"/>
        </w:numPr>
        <w:rPr>
          <w:rFonts w:ascii="Georgia" w:hAnsi="Georgia"/>
        </w:rPr>
      </w:pPr>
      <w:r>
        <w:rPr>
          <w:rFonts w:ascii="Georgia" w:hAnsi="Georgia"/>
        </w:rPr>
        <w:t>A blog online.</w:t>
      </w:r>
    </w:p>
    <w:p w14:paraId="2F0FC0CB" w14:textId="77777777" w:rsidR="00AC3C8D" w:rsidRDefault="00AF6D76" w:rsidP="00B9167A">
      <w:pPr>
        <w:pStyle w:val="ListParagraph"/>
        <w:numPr>
          <w:ilvl w:val="0"/>
          <w:numId w:val="4"/>
        </w:numPr>
        <w:rPr>
          <w:rFonts w:ascii="Georgia" w:hAnsi="Georgia"/>
        </w:rPr>
      </w:pPr>
      <w:r>
        <w:rPr>
          <w:rFonts w:ascii="Georgia" w:hAnsi="Georgia"/>
        </w:rPr>
        <w:t>Attendance</w:t>
      </w:r>
    </w:p>
    <w:p w14:paraId="0A63FBD9" w14:textId="77777777" w:rsidR="00AF6D76" w:rsidRPr="00B9167A" w:rsidRDefault="00534B54" w:rsidP="00B9167A">
      <w:pPr>
        <w:pStyle w:val="ListParagraph"/>
        <w:numPr>
          <w:ilvl w:val="0"/>
          <w:numId w:val="4"/>
        </w:numPr>
        <w:rPr>
          <w:rFonts w:ascii="Georgia" w:hAnsi="Georgia"/>
        </w:rPr>
      </w:pPr>
      <w:r>
        <w:rPr>
          <w:rFonts w:ascii="Georgia" w:hAnsi="Georgia"/>
        </w:rPr>
        <w:t>Participation in seminars/lectures.</w:t>
      </w:r>
    </w:p>
    <w:p w14:paraId="38C16DFA" w14:textId="77777777" w:rsidR="00B06E59" w:rsidRDefault="00B06E59" w:rsidP="00B06E59">
      <w:pPr>
        <w:rPr>
          <w:rFonts w:ascii="Georgia" w:hAnsi="Georgia"/>
        </w:rPr>
      </w:pPr>
    </w:p>
    <w:p w14:paraId="6FA4E7DC" w14:textId="77777777" w:rsidR="00B06E59" w:rsidRDefault="00B06E59" w:rsidP="00B06E59">
      <w:pPr>
        <w:rPr>
          <w:rFonts w:ascii="Georgia" w:hAnsi="Georgia"/>
        </w:rPr>
      </w:pPr>
    </w:p>
    <w:p w14:paraId="120F6708" w14:textId="77777777" w:rsidR="00B06E59" w:rsidRDefault="00B06E59" w:rsidP="00B06E59">
      <w:pPr>
        <w:rPr>
          <w:rFonts w:ascii="Georgia" w:hAnsi="Georgia"/>
        </w:rPr>
      </w:pPr>
      <w:bookmarkStart w:id="0" w:name="_GoBack"/>
      <w:bookmarkEnd w:id="0"/>
    </w:p>
    <w:p w14:paraId="73F05B1F" w14:textId="77777777" w:rsidR="00B06E59" w:rsidRDefault="00B06E59" w:rsidP="00B06E59">
      <w:pPr>
        <w:rPr>
          <w:rFonts w:ascii="Georgia" w:hAnsi="Georgia"/>
        </w:rPr>
      </w:pPr>
    </w:p>
    <w:p w14:paraId="66E49D76" w14:textId="77777777" w:rsidR="00B06E59" w:rsidRDefault="00B06E59" w:rsidP="00B06E59">
      <w:pPr>
        <w:rPr>
          <w:rFonts w:ascii="Georgia" w:hAnsi="Georgia"/>
        </w:rPr>
      </w:pPr>
    </w:p>
    <w:p w14:paraId="6B79929A" w14:textId="77777777" w:rsidR="00B06E59" w:rsidRDefault="00B06E59" w:rsidP="00B06E59">
      <w:pPr>
        <w:rPr>
          <w:rFonts w:ascii="Georgia" w:hAnsi="Georgia"/>
        </w:rPr>
      </w:pPr>
    </w:p>
    <w:p w14:paraId="31FA1CE0" w14:textId="77777777" w:rsidR="00B06E59" w:rsidRPr="00B06E59" w:rsidRDefault="00B06E59" w:rsidP="00B06E59">
      <w:pPr>
        <w:rPr>
          <w:rFonts w:ascii="Georgia" w:hAnsi="Georgia"/>
        </w:rPr>
      </w:pPr>
    </w:p>
    <w:p w14:paraId="63328BD3" w14:textId="77777777" w:rsidR="00B06E59" w:rsidRDefault="00B06E59" w:rsidP="008E1E8D">
      <w:pPr>
        <w:pStyle w:val="ListParagraph"/>
        <w:numPr>
          <w:ilvl w:val="0"/>
          <w:numId w:val="1"/>
        </w:numPr>
        <w:rPr>
          <w:rFonts w:ascii="Georgia" w:hAnsi="Georgia"/>
        </w:rPr>
      </w:pPr>
      <w:r>
        <w:rPr>
          <w:rFonts w:ascii="Georgia" w:hAnsi="Georgia"/>
        </w:rPr>
        <w:t>What are the roles and responsibilities of those involved in your learning?</w:t>
      </w:r>
    </w:p>
    <w:p w14:paraId="252AFE50" w14:textId="77777777" w:rsidR="00B06E59" w:rsidRDefault="00B06E59" w:rsidP="00B06E59">
      <w:pPr>
        <w:rPr>
          <w:rFonts w:ascii="Georgia" w:hAnsi="Georgia"/>
        </w:rPr>
      </w:pPr>
    </w:p>
    <w:p w14:paraId="7D6B02AC" w14:textId="77777777" w:rsidR="00AC3C8D" w:rsidRDefault="00AC3C8D" w:rsidP="00AC3C8D">
      <w:pPr>
        <w:pStyle w:val="ListParagraph"/>
        <w:numPr>
          <w:ilvl w:val="0"/>
          <w:numId w:val="5"/>
        </w:numPr>
        <w:rPr>
          <w:rFonts w:ascii="Georgia" w:hAnsi="Georgia"/>
        </w:rPr>
      </w:pPr>
      <w:r>
        <w:rPr>
          <w:rFonts w:ascii="Georgia" w:hAnsi="Georgia"/>
        </w:rPr>
        <w:t>To teach the necessary and relevant information needed to pass the course.</w:t>
      </w:r>
    </w:p>
    <w:p w14:paraId="0D5288DB" w14:textId="77777777" w:rsidR="005518F2" w:rsidRDefault="00910C7D" w:rsidP="00AC3C8D">
      <w:pPr>
        <w:pStyle w:val="ListParagraph"/>
        <w:numPr>
          <w:ilvl w:val="0"/>
          <w:numId w:val="5"/>
        </w:numPr>
        <w:rPr>
          <w:rFonts w:ascii="Georgia" w:hAnsi="Georgia"/>
        </w:rPr>
      </w:pPr>
      <w:r>
        <w:rPr>
          <w:rFonts w:ascii="Georgia" w:hAnsi="Georgia"/>
        </w:rPr>
        <w:t>To have available contact time if needed</w:t>
      </w:r>
      <w:r w:rsidR="005518F2">
        <w:rPr>
          <w:rFonts w:ascii="Georgia" w:hAnsi="Georgia"/>
        </w:rPr>
        <w:t>.</w:t>
      </w:r>
    </w:p>
    <w:p w14:paraId="32590384" w14:textId="77777777" w:rsidR="00B06E59" w:rsidRDefault="00D80986" w:rsidP="00AC3C8D">
      <w:pPr>
        <w:pStyle w:val="ListParagraph"/>
        <w:numPr>
          <w:ilvl w:val="0"/>
          <w:numId w:val="5"/>
        </w:numPr>
        <w:rPr>
          <w:rFonts w:ascii="Georgia" w:hAnsi="Georgia"/>
        </w:rPr>
      </w:pPr>
      <w:r>
        <w:rPr>
          <w:rFonts w:ascii="Georgia" w:hAnsi="Georgia"/>
        </w:rPr>
        <w:t>To provide support if needed.</w:t>
      </w:r>
      <w:r w:rsidR="00AC3C8D">
        <w:rPr>
          <w:rFonts w:ascii="Georgia" w:hAnsi="Georgia"/>
        </w:rPr>
        <w:t xml:space="preserve"> </w:t>
      </w:r>
    </w:p>
    <w:p w14:paraId="5E368174" w14:textId="77777777" w:rsidR="009148B8" w:rsidRDefault="00266996" w:rsidP="00AC3C8D">
      <w:pPr>
        <w:pStyle w:val="ListParagraph"/>
        <w:numPr>
          <w:ilvl w:val="0"/>
          <w:numId w:val="5"/>
        </w:numPr>
        <w:rPr>
          <w:rFonts w:ascii="Georgia" w:hAnsi="Georgia"/>
        </w:rPr>
      </w:pPr>
      <w:r>
        <w:rPr>
          <w:rFonts w:ascii="Georgia" w:hAnsi="Georgia"/>
        </w:rPr>
        <w:t>My responsibility is to turn up to all of my lectures</w:t>
      </w:r>
      <w:r w:rsidR="009148B8">
        <w:rPr>
          <w:rFonts w:ascii="Georgia" w:hAnsi="Georgia"/>
        </w:rPr>
        <w:t xml:space="preserve"> and seminars as well as doing the extra work that is required of me.</w:t>
      </w:r>
    </w:p>
    <w:p w14:paraId="67F2CAED" w14:textId="6811DA2E" w:rsidR="00266996" w:rsidRPr="00AC3C8D" w:rsidRDefault="009148B8" w:rsidP="00AC3C8D">
      <w:pPr>
        <w:pStyle w:val="ListParagraph"/>
        <w:numPr>
          <w:ilvl w:val="0"/>
          <w:numId w:val="5"/>
        </w:numPr>
        <w:rPr>
          <w:rFonts w:ascii="Georgia" w:hAnsi="Georgia"/>
        </w:rPr>
      </w:pPr>
      <w:r>
        <w:rPr>
          <w:rFonts w:ascii="Georgia" w:hAnsi="Georgia"/>
        </w:rPr>
        <w:t xml:space="preserve">I will also turn up in correct kit when needed. </w:t>
      </w:r>
    </w:p>
    <w:sectPr w:rsidR="00266996" w:rsidRPr="00AC3C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861D" w14:textId="77777777" w:rsidR="002558D2" w:rsidRDefault="002558D2" w:rsidP="00B06E59">
      <w:r>
        <w:separator/>
      </w:r>
    </w:p>
  </w:endnote>
  <w:endnote w:type="continuationSeparator" w:id="0">
    <w:p w14:paraId="0DE1861F" w14:textId="77777777" w:rsidR="002558D2" w:rsidRDefault="002558D2"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51216"/>
      <w:docPartObj>
        <w:docPartGallery w:val="Page Numbers (Bottom of Page)"/>
        <w:docPartUnique/>
      </w:docPartObj>
    </w:sdtPr>
    <w:sdtEndPr>
      <w:rPr>
        <w:noProof/>
      </w:rPr>
    </w:sdtEndPr>
    <w:sdtContent>
      <w:p w14:paraId="4E5C2209" w14:textId="77777777" w:rsidR="00B06E59" w:rsidRDefault="00B06E59">
        <w:pPr>
          <w:pStyle w:val="Footer"/>
          <w:jc w:val="right"/>
        </w:pPr>
        <w:r>
          <w:fldChar w:fldCharType="begin"/>
        </w:r>
        <w:r>
          <w:instrText xml:space="preserve"> PAGE   \* MERGEFORMAT </w:instrText>
        </w:r>
        <w:r>
          <w:fldChar w:fldCharType="separate"/>
        </w:r>
        <w:r w:rsidR="009148B8">
          <w:rPr>
            <w:noProof/>
          </w:rPr>
          <w:t>1</w:t>
        </w:r>
        <w:r>
          <w:rPr>
            <w:noProof/>
          </w:rPr>
          <w:fldChar w:fldCharType="end"/>
        </w:r>
      </w:p>
    </w:sdtContent>
  </w:sdt>
  <w:p w14:paraId="3F9294E7" w14:textId="77777777" w:rsidR="00B06E59" w:rsidRDefault="00B06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8AAC" w14:textId="77777777" w:rsidR="002558D2" w:rsidRDefault="002558D2" w:rsidP="00B06E59">
      <w:r>
        <w:separator/>
      </w:r>
    </w:p>
  </w:footnote>
  <w:footnote w:type="continuationSeparator" w:id="0">
    <w:p w14:paraId="7673204B" w14:textId="77777777" w:rsidR="002558D2" w:rsidRDefault="002558D2" w:rsidP="00B06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1196"/>
    <w:multiLevelType w:val="hybridMultilevel"/>
    <w:tmpl w:val="9578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714BD"/>
    <w:multiLevelType w:val="hybridMultilevel"/>
    <w:tmpl w:val="790C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7151F"/>
    <w:multiLevelType w:val="hybridMultilevel"/>
    <w:tmpl w:val="043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516E0"/>
    <w:multiLevelType w:val="hybridMultilevel"/>
    <w:tmpl w:val="274CE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435D6"/>
    <w:multiLevelType w:val="hybridMultilevel"/>
    <w:tmpl w:val="1C1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1F5446"/>
    <w:rsid w:val="002558D2"/>
    <w:rsid w:val="00266996"/>
    <w:rsid w:val="00351558"/>
    <w:rsid w:val="003A43AA"/>
    <w:rsid w:val="003C4D7F"/>
    <w:rsid w:val="00473B93"/>
    <w:rsid w:val="004A545B"/>
    <w:rsid w:val="004F3E7C"/>
    <w:rsid w:val="00534B54"/>
    <w:rsid w:val="005518F2"/>
    <w:rsid w:val="006400BD"/>
    <w:rsid w:val="006F653C"/>
    <w:rsid w:val="00750946"/>
    <w:rsid w:val="00776486"/>
    <w:rsid w:val="00784E16"/>
    <w:rsid w:val="007F727E"/>
    <w:rsid w:val="008E1E8D"/>
    <w:rsid w:val="00910C7D"/>
    <w:rsid w:val="009148B8"/>
    <w:rsid w:val="0093461C"/>
    <w:rsid w:val="00AC3C8D"/>
    <w:rsid w:val="00AF6D76"/>
    <w:rsid w:val="00B06E59"/>
    <w:rsid w:val="00B9167A"/>
    <w:rsid w:val="00CE6326"/>
    <w:rsid w:val="00D80986"/>
    <w:rsid w:val="00DB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FD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72773-8557-8240-9F16-D86DBCC4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Matthew Smith (16600476)</cp:lastModifiedBy>
  <cp:revision>3</cp:revision>
  <dcterms:created xsi:type="dcterms:W3CDTF">2016-10-04T13:20:00Z</dcterms:created>
  <dcterms:modified xsi:type="dcterms:W3CDTF">2016-10-06T13:11:00Z</dcterms:modified>
</cp:coreProperties>
</file>